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26C" w:rsidRDefault="000A3D08" w:rsidP="00793C9C">
      <w:pPr>
        <w:ind w:right="283"/>
        <w:jc w:val="right"/>
        <w:rPr>
          <w:rFonts w:cs="Arial"/>
        </w:rPr>
      </w:pPr>
      <w:r>
        <w:rPr>
          <w:rFonts w:cs="Arial"/>
        </w:rPr>
        <w:t xml:space="preserve">  </w:t>
      </w:r>
    </w:p>
    <w:p w:rsidR="00793C9C" w:rsidRDefault="00793C9C" w:rsidP="00793C9C">
      <w:pPr>
        <w:ind w:right="283"/>
        <w:jc w:val="right"/>
        <w:rPr>
          <w:rFonts w:cs="Arial"/>
        </w:rPr>
      </w:pPr>
      <w:r>
        <w:rPr>
          <w:rFonts w:cs="Arial"/>
        </w:rPr>
        <w:t xml:space="preserve">  </w:t>
      </w:r>
      <w:proofErr w:type="gramStart"/>
      <w:r>
        <w:rPr>
          <w:rFonts w:cs="Arial"/>
        </w:rPr>
        <w:t>S</w:t>
      </w:r>
      <w:r w:rsidRPr="00755093">
        <w:rPr>
          <w:rFonts w:cs="Arial"/>
        </w:rPr>
        <w:t>antiago</w:t>
      </w:r>
      <w:r w:rsidR="00FA3057">
        <w:rPr>
          <w:rFonts w:cs="Arial"/>
        </w:rPr>
        <w:t xml:space="preserve"> ,</w:t>
      </w:r>
      <w:proofErr w:type="gramEnd"/>
      <w:r w:rsidR="00FA3057">
        <w:rPr>
          <w:rFonts w:cs="Arial"/>
        </w:rPr>
        <w:t xml:space="preserve"> mayo 13 de 2020</w:t>
      </w:r>
      <w:r w:rsidR="002001E8">
        <w:rPr>
          <w:rFonts w:cs="Arial"/>
        </w:rPr>
        <w:t xml:space="preserve"> </w:t>
      </w:r>
    </w:p>
    <w:p w:rsidR="00793C9C" w:rsidRPr="00476020" w:rsidRDefault="00793C9C" w:rsidP="00793C9C">
      <w:pPr>
        <w:jc w:val="center"/>
        <w:rPr>
          <w:rFonts w:cs="Arial"/>
          <w:b/>
          <w:u w:val="single"/>
        </w:rPr>
      </w:pPr>
      <w:r>
        <w:rPr>
          <w:rFonts w:cs="Arial"/>
          <w:b/>
          <w:u w:val="single"/>
        </w:rPr>
        <w:t>SÍNTESIS</w:t>
      </w:r>
      <w:r w:rsidRPr="00755093">
        <w:rPr>
          <w:rFonts w:cs="Arial"/>
          <w:b/>
          <w:u w:val="single"/>
        </w:rPr>
        <w:t xml:space="preserve"> SOCIOECONÓMIC</w:t>
      </w:r>
      <w:r>
        <w:rPr>
          <w:rFonts w:cs="Arial"/>
          <w:b/>
          <w:u w:val="single"/>
        </w:rPr>
        <w:t>A N°</w:t>
      </w:r>
      <w:r w:rsidR="00EF2FF8">
        <w:rPr>
          <w:rFonts w:cs="Arial"/>
          <w:b/>
          <w:u w:val="single"/>
        </w:rPr>
        <w:t>020/2020</w:t>
      </w:r>
      <w:bookmarkStart w:id="0" w:name="_GoBack"/>
      <w:bookmarkEnd w:id="0"/>
    </w:p>
    <w:p w:rsidR="008C490F" w:rsidRPr="00B366F7" w:rsidRDefault="00793C9C" w:rsidP="001B1ACC">
      <w:pPr>
        <w:spacing w:line="240" w:lineRule="auto"/>
        <w:ind w:right="141"/>
        <w:contextualSpacing/>
        <w:jc w:val="right"/>
        <w:rPr>
          <w:rFonts w:cs="Arial"/>
          <w:b/>
        </w:rPr>
      </w:pPr>
      <w:r w:rsidRPr="00755093">
        <w:rPr>
          <w:rFonts w:cs="Arial"/>
        </w:rPr>
        <w:t>Nombre</w:t>
      </w:r>
      <w:r>
        <w:rPr>
          <w:rFonts w:cs="Arial"/>
        </w:rPr>
        <w:t xml:space="preserve">: </w:t>
      </w:r>
      <w:r w:rsidR="004B0B53" w:rsidRPr="004B0B53">
        <w:rPr>
          <w:rFonts w:cs="Arial"/>
          <w:b/>
        </w:rPr>
        <w:t>ANTONIA RAMIREZ GONZALEZ</w:t>
      </w:r>
    </w:p>
    <w:p w:rsidR="000151C5" w:rsidRPr="006831E0" w:rsidRDefault="000151C5" w:rsidP="001B1ACC">
      <w:pPr>
        <w:spacing w:line="240" w:lineRule="auto"/>
        <w:ind w:right="141"/>
        <w:contextualSpacing/>
        <w:jc w:val="right"/>
        <w:rPr>
          <w:rFonts w:cs="Arial"/>
          <w:b/>
        </w:rPr>
      </w:pPr>
      <w:r w:rsidRPr="000151C5">
        <w:rPr>
          <w:rFonts w:cs="Arial"/>
        </w:rPr>
        <w:t>RUT:</w:t>
      </w:r>
      <w:r w:rsidR="003C65D0">
        <w:rPr>
          <w:rFonts w:cs="Arial"/>
        </w:rPr>
        <w:t xml:space="preserve"> </w:t>
      </w:r>
      <w:r w:rsidR="004B0B53" w:rsidRPr="004B0B53">
        <w:rPr>
          <w:rFonts w:cs="Arial"/>
          <w:b/>
        </w:rPr>
        <w:t>20.166.174-9</w:t>
      </w:r>
    </w:p>
    <w:p w:rsidR="00793C9C" w:rsidRPr="008253AB" w:rsidRDefault="00793C9C" w:rsidP="001B1ACC">
      <w:pPr>
        <w:spacing w:line="240" w:lineRule="auto"/>
        <w:ind w:right="141"/>
        <w:contextualSpacing/>
        <w:jc w:val="right"/>
        <w:rPr>
          <w:rFonts w:cs="Arial"/>
          <w:b/>
        </w:rPr>
      </w:pPr>
      <w:r w:rsidRPr="00755093">
        <w:rPr>
          <w:rFonts w:cs="Arial"/>
        </w:rPr>
        <w:t>Carrera:</w:t>
      </w:r>
      <w:r w:rsidR="002001E8">
        <w:rPr>
          <w:rFonts w:cs="Arial"/>
        </w:rPr>
        <w:t xml:space="preserve"> </w:t>
      </w:r>
      <w:r w:rsidR="004B0B53" w:rsidRPr="004B0B53">
        <w:rPr>
          <w:rFonts w:cs="Arial"/>
          <w:b/>
        </w:rPr>
        <w:t>ANTROPOLOGIA</w:t>
      </w:r>
    </w:p>
    <w:p w:rsidR="00793C9C" w:rsidRDefault="00793C9C" w:rsidP="001B1ACC">
      <w:pPr>
        <w:spacing w:line="240" w:lineRule="auto"/>
        <w:ind w:left="2832" w:right="141"/>
        <w:contextualSpacing/>
        <w:jc w:val="right"/>
        <w:rPr>
          <w:rFonts w:cs="Arial"/>
          <w:b/>
        </w:rPr>
      </w:pPr>
      <w:r w:rsidRPr="00755093">
        <w:rPr>
          <w:rFonts w:cs="Arial"/>
        </w:rPr>
        <w:t xml:space="preserve">Motivo solicitud: </w:t>
      </w:r>
      <w:r w:rsidR="00FA3057">
        <w:rPr>
          <w:rFonts w:cs="Arial"/>
          <w:b/>
        </w:rPr>
        <w:t>BECA DE EMERGENCIA</w:t>
      </w:r>
    </w:p>
    <w:p w:rsidR="00034E9D" w:rsidRDefault="00034E9D" w:rsidP="001B1ACC">
      <w:pPr>
        <w:pBdr>
          <w:bottom w:val="single" w:sz="4" w:space="1" w:color="auto"/>
        </w:pBdr>
        <w:spacing w:line="240" w:lineRule="auto"/>
        <w:ind w:right="141"/>
        <w:contextualSpacing/>
        <w:jc w:val="right"/>
        <w:rPr>
          <w:rFonts w:cs="Arial"/>
          <w:b/>
        </w:rPr>
      </w:pPr>
    </w:p>
    <w:p w:rsidR="005E5E0E" w:rsidRDefault="005E5E0E" w:rsidP="005E5E0E">
      <w:pPr>
        <w:spacing w:after="0" w:line="240" w:lineRule="auto"/>
        <w:ind w:right="141" w:firstLine="708"/>
        <w:jc w:val="both"/>
        <w:rPr>
          <w:rFonts w:cs="Arial"/>
        </w:rPr>
      </w:pPr>
    </w:p>
    <w:p w:rsidR="00793C9C" w:rsidRPr="0043403F" w:rsidRDefault="00793C9C" w:rsidP="005E5E0E">
      <w:pPr>
        <w:spacing w:after="0" w:line="240" w:lineRule="auto"/>
        <w:ind w:right="141" w:firstLine="708"/>
        <w:jc w:val="both"/>
        <w:rPr>
          <w:rFonts w:cs="Arial"/>
        </w:rPr>
      </w:pPr>
      <w:r w:rsidRPr="0043403F">
        <w:rPr>
          <w:rFonts w:cs="Arial"/>
        </w:rPr>
        <w:t>La Asistente Social que suscribe se permite informar respecto a los antecedentes socioeconómicos actuales de</w:t>
      </w:r>
      <w:r w:rsidR="00AA3C19" w:rsidRPr="0043403F">
        <w:rPr>
          <w:rFonts w:cs="Arial"/>
        </w:rPr>
        <w:t xml:space="preserve"> </w:t>
      </w:r>
      <w:r w:rsidR="004B0B53" w:rsidRPr="0043403F">
        <w:rPr>
          <w:rFonts w:cs="Arial"/>
        </w:rPr>
        <w:t>ANTONIA BELEN RAMIREZ GONZALEZ</w:t>
      </w:r>
      <w:r w:rsidR="00F0635F" w:rsidRPr="0043403F">
        <w:rPr>
          <w:rFonts w:cs="Arial"/>
        </w:rPr>
        <w:t xml:space="preserve">, </w:t>
      </w:r>
      <w:r w:rsidR="0020435E" w:rsidRPr="0043403F">
        <w:rPr>
          <w:rFonts w:cs="Arial"/>
        </w:rPr>
        <w:t>estudiante</w:t>
      </w:r>
      <w:r w:rsidR="00AA3C19" w:rsidRPr="0043403F">
        <w:rPr>
          <w:rFonts w:cs="Arial"/>
        </w:rPr>
        <w:t xml:space="preserve"> </w:t>
      </w:r>
      <w:r w:rsidR="0050515B" w:rsidRPr="0043403F">
        <w:rPr>
          <w:rFonts w:cs="Arial"/>
        </w:rPr>
        <w:t>de</w:t>
      </w:r>
      <w:r w:rsidR="003E2168" w:rsidRPr="0043403F">
        <w:rPr>
          <w:rFonts w:cs="Arial"/>
        </w:rPr>
        <w:t xml:space="preserve"> la carrera de </w:t>
      </w:r>
      <w:r w:rsidR="00C07103" w:rsidRPr="0043403F">
        <w:rPr>
          <w:rFonts w:cs="Arial"/>
        </w:rPr>
        <w:t xml:space="preserve"> </w:t>
      </w:r>
      <w:r w:rsidR="004B0B53" w:rsidRPr="0043403F">
        <w:rPr>
          <w:rFonts w:cs="Arial"/>
        </w:rPr>
        <w:t>Antropología</w:t>
      </w:r>
      <w:r w:rsidR="00A713EE" w:rsidRPr="0043403F">
        <w:rPr>
          <w:rFonts w:cs="Arial"/>
        </w:rPr>
        <w:t>, año de ingreso 201</w:t>
      </w:r>
      <w:r w:rsidR="004B0B53" w:rsidRPr="0043403F">
        <w:rPr>
          <w:rFonts w:cs="Arial"/>
        </w:rPr>
        <w:t>7</w:t>
      </w:r>
      <w:r w:rsidR="002001E8" w:rsidRPr="0043403F">
        <w:rPr>
          <w:rFonts w:cs="Arial"/>
        </w:rPr>
        <w:t xml:space="preserve">, vía de ingreso </w:t>
      </w:r>
      <w:r w:rsidR="004B0B53" w:rsidRPr="0043403F">
        <w:rPr>
          <w:rFonts w:cs="Arial"/>
        </w:rPr>
        <w:t>BEA</w:t>
      </w:r>
      <w:r w:rsidR="00A713EE" w:rsidRPr="0043403F">
        <w:rPr>
          <w:rFonts w:cs="Arial"/>
        </w:rPr>
        <w:t xml:space="preserve">. </w:t>
      </w:r>
      <w:r w:rsidR="002001E8" w:rsidRPr="0043403F">
        <w:rPr>
          <w:rFonts w:cs="Arial"/>
        </w:rPr>
        <w:t xml:space="preserve">Con beneficio de </w:t>
      </w:r>
      <w:r w:rsidR="004B0B53" w:rsidRPr="0043403F">
        <w:rPr>
          <w:rFonts w:cs="Arial"/>
        </w:rPr>
        <w:t xml:space="preserve">Gratuidad, BAES y </w:t>
      </w:r>
      <w:r w:rsidR="00FA3057">
        <w:rPr>
          <w:rFonts w:cs="Arial"/>
        </w:rPr>
        <w:t xml:space="preserve">recibe </w:t>
      </w:r>
      <w:r w:rsidR="004B0B53" w:rsidRPr="0043403F">
        <w:rPr>
          <w:rFonts w:cs="Arial"/>
        </w:rPr>
        <w:t>Beca Presidente de la República</w:t>
      </w:r>
      <w:r w:rsidR="00563C95">
        <w:rPr>
          <w:rFonts w:cs="Arial"/>
        </w:rPr>
        <w:t xml:space="preserve">. </w:t>
      </w:r>
    </w:p>
    <w:p w:rsidR="004A0097" w:rsidRPr="0043403F" w:rsidRDefault="00D54A90" w:rsidP="008D565F">
      <w:pPr>
        <w:spacing w:before="240" w:line="240" w:lineRule="auto"/>
        <w:ind w:right="141" w:firstLine="708"/>
        <w:jc w:val="both"/>
        <w:rPr>
          <w:rFonts w:cs="Arial"/>
        </w:rPr>
      </w:pPr>
      <w:r w:rsidRPr="0043403F">
        <w:rPr>
          <w:rFonts w:cs="Arial"/>
        </w:rPr>
        <w:t>La alumna</w:t>
      </w:r>
      <w:r w:rsidR="00AA3C19" w:rsidRPr="0043403F">
        <w:rPr>
          <w:rFonts w:cs="Arial"/>
        </w:rPr>
        <w:t xml:space="preserve"> </w:t>
      </w:r>
      <w:r w:rsidR="004B0B53" w:rsidRPr="0043403F">
        <w:rPr>
          <w:rFonts w:cs="Arial"/>
        </w:rPr>
        <w:t xml:space="preserve">proviene de la comuna de </w:t>
      </w:r>
      <w:proofErr w:type="spellStart"/>
      <w:r w:rsidR="004B0B53" w:rsidRPr="0043403F">
        <w:rPr>
          <w:rFonts w:cs="Arial"/>
        </w:rPr>
        <w:t>Illapel</w:t>
      </w:r>
      <w:proofErr w:type="spellEnd"/>
      <w:r w:rsidR="004B0B53" w:rsidRPr="0043403F">
        <w:rPr>
          <w:rFonts w:cs="Arial"/>
        </w:rPr>
        <w:t>, sector rural,  cuarta región de Coquimbo.</w:t>
      </w:r>
      <w:r w:rsidR="002001E8" w:rsidRPr="0043403F">
        <w:rPr>
          <w:rFonts w:cs="Arial"/>
        </w:rPr>
        <w:t xml:space="preserve"> </w:t>
      </w:r>
      <w:r w:rsidR="00A21334">
        <w:rPr>
          <w:rFonts w:cs="Arial"/>
        </w:rPr>
        <w:t>Grupo familiar lo conforma con</w:t>
      </w:r>
      <w:r w:rsidR="002001E8" w:rsidRPr="0043403F">
        <w:rPr>
          <w:rFonts w:cs="Arial"/>
        </w:rPr>
        <w:t xml:space="preserve"> ambos padres </w:t>
      </w:r>
      <w:r w:rsidR="00A21334">
        <w:rPr>
          <w:rFonts w:cs="Arial"/>
        </w:rPr>
        <w:t xml:space="preserve">y  </w:t>
      </w:r>
      <w:r w:rsidR="004B0B53" w:rsidRPr="0043403F">
        <w:rPr>
          <w:rFonts w:cs="Arial"/>
        </w:rPr>
        <w:t xml:space="preserve">hermano </w:t>
      </w:r>
      <w:r w:rsidR="00A21334">
        <w:rPr>
          <w:rFonts w:cs="Arial"/>
        </w:rPr>
        <w:t>menor</w:t>
      </w:r>
      <w:r w:rsidR="002001E8" w:rsidRPr="0043403F">
        <w:rPr>
          <w:rFonts w:cs="Arial"/>
        </w:rPr>
        <w:t>. Padre cumple roles de jefe de hogar y únic</w:t>
      </w:r>
      <w:r w:rsidR="007739EB" w:rsidRPr="0043403F">
        <w:rPr>
          <w:rFonts w:cs="Arial"/>
        </w:rPr>
        <w:t>o</w:t>
      </w:r>
      <w:r w:rsidR="002001E8" w:rsidRPr="0043403F">
        <w:rPr>
          <w:rFonts w:cs="Arial"/>
        </w:rPr>
        <w:t xml:space="preserve"> proveedor económico; obtiene ingresos a través de su actividad de </w:t>
      </w:r>
      <w:r w:rsidR="0043403F" w:rsidRPr="0043403F">
        <w:rPr>
          <w:rFonts w:cs="Arial"/>
        </w:rPr>
        <w:t>pequeño Agricultor</w:t>
      </w:r>
      <w:r w:rsidR="00A73C84">
        <w:rPr>
          <w:rFonts w:cs="Arial"/>
        </w:rPr>
        <w:t xml:space="preserve">. </w:t>
      </w:r>
      <w:r w:rsidR="002001E8" w:rsidRPr="0043403F">
        <w:rPr>
          <w:rFonts w:cs="Arial"/>
        </w:rPr>
        <w:t>La madre realiza labores de casa</w:t>
      </w:r>
      <w:r w:rsidR="004B0B53" w:rsidRPr="0043403F">
        <w:rPr>
          <w:rFonts w:cs="Arial"/>
        </w:rPr>
        <w:t xml:space="preserve">. </w:t>
      </w:r>
      <w:r w:rsidR="00563C95">
        <w:rPr>
          <w:rFonts w:cs="Arial"/>
        </w:rPr>
        <w:t>Hermano menor cursa enseñanza med</w:t>
      </w:r>
      <w:r w:rsidR="00A73C84">
        <w:rPr>
          <w:rFonts w:cs="Arial"/>
        </w:rPr>
        <w:t xml:space="preserve">ia en establecimiento municipal de su localidad. </w:t>
      </w:r>
      <w:r w:rsidR="00563C95">
        <w:rPr>
          <w:rFonts w:cs="Arial"/>
        </w:rPr>
        <w:t xml:space="preserve"> </w:t>
      </w:r>
      <w:r w:rsidR="002001E8" w:rsidRPr="0043403F">
        <w:rPr>
          <w:rFonts w:cs="Arial"/>
        </w:rPr>
        <w:t>El ingreso per cápita asciende a la cantidad de $</w:t>
      </w:r>
      <w:r w:rsidR="00A21334">
        <w:rPr>
          <w:rFonts w:cs="Arial"/>
        </w:rPr>
        <w:t>45.000</w:t>
      </w:r>
      <w:r w:rsidR="004A0097" w:rsidRPr="0043403F">
        <w:rPr>
          <w:rFonts w:cs="Arial"/>
        </w:rPr>
        <w:t>.-.</w:t>
      </w:r>
    </w:p>
    <w:p w:rsidR="00EF3D78" w:rsidRPr="0043403F" w:rsidRDefault="0043403F" w:rsidP="008D565F">
      <w:pPr>
        <w:spacing w:before="240" w:line="240" w:lineRule="auto"/>
        <w:ind w:right="141" w:firstLine="708"/>
        <w:jc w:val="both"/>
        <w:rPr>
          <w:rFonts w:cs="Arial"/>
        </w:rPr>
      </w:pPr>
      <w:r w:rsidRPr="0043403F">
        <w:rPr>
          <w:rFonts w:cs="Arial"/>
        </w:rPr>
        <w:t xml:space="preserve">En el ámbito económico, cabe </w:t>
      </w:r>
      <w:r w:rsidR="00EF2FF8">
        <w:rPr>
          <w:rFonts w:cs="Arial"/>
        </w:rPr>
        <w:t>señalar que</w:t>
      </w:r>
      <w:r w:rsidRPr="0043403F">
        <w:rPr>
          <w:rFonts w:cs="Arial"/>
        </w:rPr>
        <w:t xml:space="preserve"> la familia durante </w:t>
      </w:r>
      <w:r w:rsidR="00EF2FF8">
        <w:rPr>
          <w:rFonts w:cs="Arial"/>
        </w:rPr>
        <w:t xml:space="preserve">el transcurso de </w:t>
      </w:r>
      <w:r w:rsidRPr="0043403F">
        <w:rPr>
          <w:rFonts w:cs="Arial"/>
        </w:rPr>
        <w:t>este año ha tenido muchas difi</w:t>
      </w:r>
      <w:r>
        <w:rPr>
          <w:rFonts w:cs="Arial"/>
        </w:rPr>
        <w:t xml:space="preserve">cultades; la actividad agrícola del padre se ha visto seriamente perjudicada por la grave </w:t>
      </w:r>
      <w:r w:rsidRPr="0043403F">
        <w:rPr>
          <w:rFonts w:cs="Arial"/>
        </w:rPr>
        <w:t xml:space="preserve">sequía que afecta a la </w:t>
      </w:r>
      <w:r w:rsidR="00EF2FF8">
        <w:rPr>
          <w:rFonts w:cs="Arial"/>
        </w:rPr>
        <w:t>R</w:t>
      </w:r>
      <w:r w:rsidRPr="0043403F">
        <w:rPr>
          <w:rFonts w:cs="Arial"/>
        </w:rPr>
        <w:t>egión de Coquimbo</w:t>
      </w:r>
      <w:r w:rsidR="00A21334">
        <w:rPr>
          <w:rFonts w:cs="Arial"/>
        </w:rPr>
        <w:t xml:space="preserve"> y ahora aun mayormente agravada por las bajas ventas a causa de la pandemia</w:t>
      </w:r>
      <w:r w:rsidR="00EF2FF8">
        <w:rPr>
          <w:rFonts w:cs="Arial"/>
        </w:rPr>
        <w:t xml:space="preserve">, </w:t>
      </w:r>
      <w:r w:rsidR="00A21334">
        <w:rPr>
          <w:rFonts w:cs="Arial"/>
        </w:rPr>
        <w:t>generándose</w:t>
      </w:r>
      <w:r>
        <w:rPr>
          <w:rFonts w:cs="Arial"/>
        </w:rPr>
        <w:t xml:space="preserve"> un perjuicio para la familia. </w:t>
      </w:r>
      <w:r w:rsidR="000F26FB" w:rsidRPr="0043403F">
        <w:rPr>
          <w:rFonts w:cs="Arial"/>
        </w:rPr>
        <w:t xml:space="preserve"> </w:t>
      </w:r>
      <w:r w:rsidR="00EF3D78" w:rsidRPr="0043403F">
        <w:rPr>
          <w:rFonts w:cs="Arial"/>
        </w:rPr>
        <w:t xml:space="preserve"> </w:t>
      </w:r>
    </w:p>
    <w:p w:rsidR="00A21334" w:rsidRDefault="00A21334" w:rsidP="00894EB5">
      <w:pPr>
        <w:spacing w:before="240" w:line="240" w:lineRule="auto"/>
        <w:ind w:right="141" w:firstLine="708"/>
        <w:jc w:val="both"/>
        <w:rPr>
          <w:rFonts w:cs="Arial"/>
        </w:rPr>
      </w:pPr>
      <w:r>
        <w:rPr>
          <w:rFonts w:cs="Arial"/>
        </w:rPr>
        <w:t xml:space="preserve">Durante este período de cese de actividades académicas presenciales en la universidad, la estudiante se encuentra su domicilio familiar, ubicado al interior de </w:t>
      </w:r>
      <w:proofErr w:type="spellStart"/>
      <w:r>
        <w:rPr>
          <w:rFonts w:cs="Arial"/>
        </w:rPr>
        <w:t>Illapel</w:t>
      </w:r>
      <w:proofErr w:type="spellEnd"/>
      <w:r>
        <w:rPr>
          <w:rFonts w:cs="Arial"/>
        </w:rPr>
        <w:t>. La conectividad es limitada en dichos sectores, por lo que para poder estudiar desde la universidad si le hizo envío de un chip. Sin embargo, dicho insumo no le es de utilidad por cuanto la compañía no tiene cobertura en esa localidad.</w:t>
      </w:r>
    </w:p>
    <w:p w:rsidR="002526F4" w:rsidRPr="0043403F" w:rsidRDefault="00A21334" w:rsidP="00894EB5">
      <w:pPr>
        <w:spacing w:before="240" w:line="240" w:lineRule="auto"/>
        <w:ind w:right="141" w:firstLine="708"/>
        <w:jc w:val="both"/>
        <w:rPr>
          <w:rFonts w:cs="Arial"/>
        </w:rPr>
      </w:pPr>
      <w:r>
        <w:rPr>
          <w:rFonts w:cs="Arial"/>
        </w:rPr>
        <w:t xml:space="preserve">Para poder acceder a su material de estudio y participar de clases presenciales, </w:t>
      </w:r>
      <w:r w:rsidR="00EF2FF8">
        <w:rPr>
          <w:rFonts w:cs="Arial"/>
        </w:rPr>
        <w:t xml:space="preserve">requiere la contratación de un plan, pero para acceder a ello tendría que viajar a </w:t>
      </w:r>
      <w:proofErr w:type="spellStart"/>
      <w:r w:rsidR="00EF2FF8">
        <w:rPr>
          <w:rFonts w:cs="Arial"/>
        </w:rPr>
        <w:t>Illapel</w:t>
      </w:r>
      <w:proofErr w:type="spellEnd"/>
      <w:r w:rsidR="00EF2FF8">
        <w:rPr>
          <w:rFonts w:cs="Arial"/>
        </w:rPr>
        <w:t xml:space="preserve"> para concretar presupuesto y posterior contrato. La única forma en que pude dar solución a su problemática de manera inmediata, es a través de la compra de bolsas de datos para telefonía de prepago, que en la medida que se van agotando deben ir renovándose </w:t>
      </w:r>
    </w:p>
    <w:p w:rsidR="0008426C" w:rsidRPr="0043403F" w:rsidRDefault="00AA3C19" w:rsidP="00842AB5">
      <w:pPr>
        <w:spacing w:before="240" w:line="240" w:lineRule="auto"/>
        <w:ind w:right="141" w:firstLine="708"/>
        <w:jc w:val="both"/>
        <w:rPr>
          <w:rFonts w:cs="Arial"/>
        </w:rPr>
      </w:pPr>
      <w:r w:rsidRPr="0043403F">
        <w:rPr>
          <w:rFonts w:cs="Arial"/>
        </w:rPr>
        <w:t xml:space="preserve"> </w:t>
      </w:r>
      <w:r w:rsidR="004746B9" w:rsidRPr="0043403F">
        <w:rPr>
          <w:rFonts w:cs="Arial"/>
        </w:rPr>
        <w:t>Ante los antecedentes expuestos</w:t>
      </w:r>
      <w:r w:rsidR="00927D88" w:rsidRPr="0043403F">
        <w:rPr>
          <w:rFonts w:cs="Arial"/>
        </w:rPr>
        <w:t>,</w:t>
      </w:r>
      <w:r w:rsidR="000F668E" w:rsidRPr="0043403F">
        <w:rPr>
          <w:rFonts w:cs="Arial"/>
        </w:rPr>
        <w:t xml:space="preserve"> </w:t>
      </w:r>
      <w:r w:rsidR="004746B9" w:rsidRPr="0043403F">
        <w:rPr>
          <w:rFonts w:cs="Arial"/>
        </w:rPr>
        <w:t xml:space="preserve">se solicita considerar la </w:t>
      </w:r>
      <w:r w:rsidR="00E94E20" w:rsidRPr="0043403F">
        <w:rPr>
          <w:rFonts w:cs="Arial"/>
        </w:rPr>
        <w:t xml:space="preserve">situación </w:t>
      </w:r>
      <w:r w:rsidR="002001E8" w:rsidRPr="0043403F">
        <w:rPr>
          <w:rFonts w:cs="Arial"/>
        </w:rPr>
        <w:t>socio - económica</w:t>
      </w:r>
      <w:r w:rsidR="007F3170" w:rsidRPr="0043403F">
        <w:rPr>
          <w:rFonts w:cs="Arial"/>
        </w:rPr>
        <w:t xml:space="preserve"> de</w:t>
      </w:r>
      <w:r w:rsidR="002001E8" w:rsidRPr="0043403F">
        <w:rPr>
          <w:rFonts w:cs="Arial"/>
        </w:rPr>
        <w:t xml:space="preserve"> </w:t>
      </w:r>
      <w:r w:rsidR="004B0B53" w:rsidRPr="0043403F">
        <w:rPr>
          <w:rFonts w:cs="Arial"/>
        </w:rPr>
        <w:t xml:space="preserve">ANTONIA </w:t>
      </w:r>
      <w:r w:rsidR="00672EA7" w:rsidRPr="0043403F">
        <w:rPr>
          <w:rFonts w:cs="Arial"/>
        </w:rPr>
        <w:t>RAMIREZ GONZALEZ</w:t>
      </w:r>
      <w:r w:rsidR="00FF0049" w:rsidRPr="0043403F">
        <w:rPr>
          <w:rFonts w:cs="Arial"/>
          <w:b/>
        </w:rPr>
        <w:t xml:space="preserve">, </w:t>
      </w:r>
      <w:r w:rsidR="00EF2FF8">
        <w:rPr>
          <w:rFonts w:cs="Arial"/>
        </w:rPr>
        <w:t>y otorgar Beca de Emergencia para que pueda acceder a sus clases virtuales y materiales de estudio.</w:t>
      </w:r>
    </w:p>
    <w:p w:rsidR="000F668E" w:rsidRDefault="000F668E" w:rsidP="00842AB5">
      <w:pPr>
        <w:spacing w:before="240" w:line="240" w:lineRule="auto"/>
        <w:ind w:right="141" w:firstLine="708"/>
        <w:jc w:val="both"/>
        <w:rPr>
          <w:rFonts w:cs="Arial"/>
        </w:rPr>
      </w:pPr>
    </w:p>
    <w:p w:rsidR="00B91FB9" w:rsidRDefault="00B91FB9" w:rsidP="00842AB5">
      <w:pPr>
        <w:spacing w:before="240" w:line="240" w:lineRule="auto"/>
        <w:ind w:right="141" w:firstLine="708"/>
        <w:jc w:val="both"/>
        <w:rPr>
          <w:rFonts w:cs="Arial"/>
        </w:rPr>
      </w:pPr>
    </w:p>
    <w:p w:rsidR="00407634" w:rsidRDefault="00407634" w:rsidP="008253AB">
      <w:pPr>
        <w:spacing w:after="0" w:line="240" w:lineRule="auto"/>
        <w:contextualSpacing/>
        <w:jc w:val="center"/>
        <w:rPr>
          <w:rFonts w:cs="Arial"/>
          <w:b/>
        </w:rPr>
      </w:pPr>
    </w:p>
    <w:p w:rsidR="009878FC" w:rsidRDefault="00EF2FF8" w:rsidP="008253AB">
      <w:pPr>
        <w:spacing w:after="0" w:line="240" w:lineRule="auto"/>
        <w:contextualSpacing/>
        <w:jc w:val="center"/>
        <w:rPr>
          <w:rFonts w:cs="Arial"/>
          <w:b/>
        </w:rPr>
      </w:pPr>
      <w:r>
        <w:rPr>
          <w:rFonts w:cs="Arial"/>
          <w:b/>
        </w:rPr>
        <w:t>CARMEN LUZ PÉREZ LÓPEZ</w:t>
      </w:r>
    </w:p>
    <w:p w:rsidR="008253AB" w:rsidRDefault="00CC6A84" w:rsidP="008253AB">
      <w:pPr>
        <w:spacing w:after="0" w:line="240" w:lineRule="auto"/>
        <w:contextualSpacing/>
        <w:jc w:val="center"/>
        <w:rPr>
          <w:rFonts w:cs="Arial"/>
          <w:b/>
        </w:rPr>
      </w:pPr>
      <w:r>
        <w:rPr>
          <w:rFonts w:cs="Arial"/>
          <w:b/>
        </w:rPr>
        <w:t>Asistente Social</w:t>
      </w:r>
    </w:p>
    <w:p w:rsidR="00675097" w:rsidRDefault="00793C9C" w:rsidP="008253AB">
      <w:pPr>
        <w:spacing w:after="0" w:line="240" w:lineRule="auto"/>
        <w:contextualSpacing/>
        <w:jc w:val="center"/>
        <w:rPr>
          <w:rFonts w:cs="Arial"/>
          <w:b/>
        </w:rPr>
      </w:pPr>
      <w:r>
        <w:rPr>
          <w:rFonts w:cs="Arial"/>
          <w:b/>
        </w:rPr>
        <w:t>Facultad de Ciencias Sociales</w:t>
      </w:r>
      <w:r w:rsidR="00796197">
        <w:rPr>
          <w:rFonts w:cs="Arial"/>
          <w:b/>
        </w:rPr>
        <w:t xml:space="preserve"> </w:t>
      </w:r>
    </w:p>
    <w:p w:rsidR="00CC6A84" w:rsidRDefault="00796197" w:rsidP="008253AB">
      <w:pPr>
        <w:spacing w:after="0" w:line="240" w:lineRule="auto"/>
        <w:contextualSpacing/>
        <w:jc w:val="center"/>
        <w:rPr>
          <w:rFonts w:cs="Arial"/>
          <w:b/>
        </w:rPr>
      </w:pPr>
      <w:r>
        <w:rPr>
          <w:rFonts w:cs="Arial"/>
          <w:b/>
        </w:rPr>
        <w:t xml:space="preserve"> </w:t>
      </w:r>
      <w:r w:rsidR="00793C9C">
        <w:rPr>
          <w:rFonts w:cs="Arial"/>
          <w:b/>
        </w:rPr>
        <w:t>Universidad de Chile</w:t>
      </w:r>
    </w:p>
    <w:p w:rsidR="0008426C" w:rsidRDefault="0008426C" w:rsidP="00CC6A84">
      <w:pPr>
        <w:spacing w:after="0" w:line="240" w:lineRule="auto"/>
        <w:contextualSpacing/>
        <w:rPr>
          <w:rFonts w:cs="Arial"/>
          <w:sz w:val="16"/>
          <w:szCs w:val="16"/>
        </w:rPr>
      </w:pPr>
    </w:p>
    <w:p w:rsidR="0008426C" w:rsidRDefault="0008426C" w:rsidP="00CC6A84">
      <w:pPr>
        <w:spacing w:after="0" w:line="240" w:lineRule="auto"/>
        <w:contextualSpacing/>
        <w:rPr>
          <w:rFonts w:cs="Arial"/>
          <w:sz w:val="16"/>
          <w:szCs w:val="16"/>
        </w:rPr>
      </w:pPr>
    </w:p>
    <w:p w:rsidR="0008426C" w:rsidRDefault="0008426C" w:rsidP="00CC6A84">
      <w:pPr>
        <w:spacing w:after="0" w:line="240" w:lineRule="auto"/>
        <w:contextualSpacing/>
        <w:rPr>
          <w:rFonts w:cs="Arial"/>
          <w:sz w:val="16"/>
          <w:szCs w:val="16"/>
        </w:rPr>
      </w:pPr>
    </w:p>
    <w:p w:rsidR="0008426C" w:rsidRDefault="0008426C" w:rsidP="00CC6A84">
      <w:pPr>
        <w:spacing w:after="0" w:line="240" w:lineRule="auto"/>
        <w:contextualSpacing/>
        <w:rPr>
          <w:rFonts w:cs="Arial"/>
          <w:sz w:val="16"/>
          <w:szCs w:val="16"/>
        </w:rPr>
      </w:pPr>
    </w:p>
    <w:p w:rsidR="0008426C" w:rsidRDefault="0008426C" w:rsidP="00CC6A84">
      <w:pPr>
        <w:spacing w:after="0" w:line="240" w:lineRule="auto"/>
        <w:contextualSpacing/>
        <w:rPr>
          <w:rFonts w:cs="Arial"/>
          <w:sz w:val="16"/>
          <w:szCs w:val="16"/>
        </w:rPr>
      </w:pPr>
    </w:p>
    <w:p w:rsidR="00793C9C" w:rsidRPr="00CC6A84" w:rsidRDefault="00793C9C" w:rsidP="00CC6A84">
      <w:pPr>
        <w:spacing w:after="0" w:line="240" w:lineRule="auto"/>
        <w:contextualSpacing/>
        <w:rPr>
          <w:rFonts w:cs="Arial"/>
          <w:b/>
        </w:rPr>
      </w:pPr>
      <w:r w:rsidRPr="00A64227">
        <w:rPr>
          <w:rFonts w:cs="Arial"/>
          <w:sz w:val="16"/>
          <w:szCs w:val="16"/>
        </w:rPr>
        <w:t>Archivo Bienestar</w:t>
      </w:r>
    </w:p>
    <w:sectPr w:rsidR="00793C9C" w:rsidRPr="00CC6A84" w:rsidSect="0008426C">
      <w:headerReference w:type="default" r:id="rId8"/>
      <w:footerReference w:type="even" r:id="rId9"/>
      <w:footerReference w:type="default" r:id="rId10"/>
      <w:pgSz w:w="12240" w:h="15840" w:code="1"/>
      <w:pgMar w:top="567" w:right="1469" w:bottom="709" w:left="1418" w:header="567" w:footer="9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380" w:rsidRDefault="00FC5380">
      <w:pPr>
        <w:spacing w:after="0" w:line="240" w:lineRule="auto"/>
      </w:pPr>
      <w:r>
        <w:separator/>
      </w:r>
    </w:p>
  </w:endnote>
  <w:endnote w:type="continuationSeparator" w:id="0">
    <w:p w:rsidR="00FC5380" w:rsidRDefault="00FC5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F84" w:rsidRDefault="00F02F84">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F84" w:rsidRPr="003F45BC" w:rsidRDefault="00F02F84" w:rsidP="00672FD8">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F02F84" w:rsidRPr="005B6E27" w:rsidRDefault="00F02F84" w:rsidP="00672FD8">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F02F84" w:rsidRPr="008C25CB" w:rsidRDefault="00F02F84" w:rsidP="00672FD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380" w:rsidRDefault="00FC5380">
      <w:pPr>
        <w:spacing w:after="0" w:line="240" w:lineRule="auto"/>
      </w:pPr>
      <w:r>
        <w:separator/>
      </w:r>
    </w:p>
  </w:footnote>
  <w:footnote w:type="continuationSeparator" w:id="0">
    <w:p w:rsidR="00FC5380" w:rsidRDefault="00FC53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3472"/>
      <w:gridCol w:w="3988"/>
    </w:tblGrid>
    <w:tr w:rsidR="00F02F84" w:rsidTr="00672FD8">
      <w:trPr>
        <w:trHeight w:val="1555"/>
      </w:trPr>
      <w:tc>
        <w:tcPr>
          <w:tcW w:w="3472" w:type="dxa"/>
        </w:tcPr>
        <w:p w:rsidR="00F02F84" w:rsidRDefault="00F02F84" w:rsidP="00672FD8">
          <w:pPr>
            <w:pStyle w:val="Encabezado"/>
            <w:ind w:left="371" w:hanging="103"/>
            <w:jc w:val="right"/>
          </w:pPr>
          <w:r>
            <w:rPr>
              <w:noProof/>
              <w:lang w:val="es-CL" w:eastAsia="es-CL"/>
            </w:rPr>
            <w:drawing>
              <wp:inline distT="0" distB="0" distL="0" distR="0" wp14:anchorId="6ECEEE1A" wp14:editId="139155BB">
                <wp:extent cx="1428750" cy="819150"/>
                <wp:effectExtent l="0" t="0" r="0" b="0"/>
                <wp:docPr id="1" name="Imagen 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9150"/>
                        </a:xfrm>
                        <a:prstGeom prst="rect">
                          <a:avLst/>
                        </a:prstGeom>
                        <a:noFill/>
                        <a:ln>
                          <a:noFill/>
                        </a:ln>
                      </pic:spPr>
                    </pic:pic>
                  </a:graphicData>
                </a:graphic>
              </wp:inline>
            </w:drawing>
          </w:r>
        </w:p>
      </w:tc>
      <w:tc>
        <w:tcPr>
          <w:tcW w:w="3988" w:type="dxa"/>
          <w:vAlign w:val="center"/>
        </w:tcPr>
        <w:p w:rsidR="00F02F84" w:rsidRDefault="00F02F84" w:rsidP="00672FD8">
          <w:pPr>
            <w:pStyle w:val="Encabezado"/>
            <w:spacing w:beforeLines="50" w:before="120" w:afterLines="50" w:after="120"/>
            <w:rPr>
              <w:rFonts w:ascii="Arial" w:hAnsi="Arial"/>
              <w:b/>
              <w:sz w:val="28"/>
              <w:szCs w:val="28"/>
            </w:rPr>
          </w:pPr>
        </w:p>
        <w:p w:rsidR="00F02F84" w:rsidRDefault="00F02F84" w:rsidP="00672FD8">
          <w:pPr>
            <w:pStyle w:val="Encabezado"/>
            <w:spacing w:beforeLines="50" w:before="120" w:afterLines="50" w:after="120"/>
            <w:rPr>
              <w:rFonts w:ascii="Arial" w:hAnsi="Arial"/>
              <w:b/>
              <w:sz w:val="28"/>
              <w:szCs w:val="28"/>
            </w:rPr>
          </w:pPr>
        </w:p>
        <w:p w:rsidR="00F02F84" w:rsidRDefault="00F02F84" w:rsidP="00672FD8">
          <w:pPr>
            <w:pStyle w:val="Encabezado"/>
            <w:rPr>
              <w:rFonts w:ascii="Arial" w:hAnsi="Arial"/>
            </w:rPr>
          </w:pPr>
        </w:p>
      </w:tc>
    </w:tr>
  </w:tbl>
  <w:p w:rsidR="00F02F84" w:rsidRPr="009849B9" w:rsidRDefault="00F02F84" w:rsidP="00672FD8">
    <w:pPr>
      <w:pStyle w:val="Encabezado"/>
      <w:tabs>
        <w:tab w:val="clear" w:pos="9026"/>
        <w:tab w:val="right" w:pos="9781"/>
      </w:tabs>
      <w:ind w:right="-517"/>
      <w:jc w:val="right"/>
      <w:rPr>
        <w:rFonts w:ascii="Book Antiqua" w:hAnsi="Book Antiqua"/>
        <w:color w:val="204A9F"/>
        <w:sz w:val="20"/>
        <w:szCs w:val="20"/>
      </w:rPr>
    </w:pPr>
  </w:p>
  <w:p w:rsidR="00F02F84" w:rsidRDefault="00F02F84" w:rsidP="00672FD8">
    <w:pPr>
      <w:pStyle w:val="Encabezado"/>
      <w:tabs>
        <w:tab w:val="clear" w:pos="9026"/>
        <w:tab w:val="right" w:pos="9781"/>
      </w:tabs>
      <w:ind w:right="-517"/>
      <w:jc w:val="right"/>
      <w:rPr>
        <w:rFonts w:ascii="Book Antiqua" w:hAnsi="Book Antiqua"/>
        <w:color w:val="204A9F"/>
        <w:sz w:val="20"/>
        <w:szCs w:val="20"/>
        <w:lang w:val="es-CL"/>
      </w:rPr>
    </w:pPr>
  </w:p>
  <w:p w:rsidR="00F02F84" w:rsidRDefault="00F02F84" w:rsidP="00672FD8">
    <w:pPr>
      <w:pStyle w:val="Encabezado"/>
      <w:tabs>
        <w:tab w:val="clear" w:pos="9026"/>
        <w:tab w:val="right" w:pos="9781"/>
      </w:tabs>
      <w:ind w:right="-517"/>
      <w:jc w:val="right"/>
      <w:rPr>
        <w:rFonts w:ascii="Book Antiqua" w:hAnsi="Book Antiqua"/>
        <w:color w:val="204A9F"/>
        <w:sz w:val="20"/>
        <w:szCs w:val="20"/>
        <w:lang w:val="es-CL"/>
      </w:rPr>
    </w:pPr>
  </w:p>
  <w:p w:rsidR="00F02F84" w:rsidRDefault="00F02F84" w:rsidP="00672FD8">
    <w:pPr>
      <w:pStyle w:val="Encabezado"/>
      <w:tabs>
        <w:tab w:val="clear" w:pos="9026"/>
        <w:tab w:val="right" w:pos="9781"/>
      </w:tabs>
      <w:ind w:right="-517"/>
      <w:jc w:val="right"/>
      <w:rPr>
        <w:rFonts w:ascii="Book Antiqua" w:hAnsi="Book Antiqua"/>
        <w:color w:val="204A9F"/>
        <w:sz w:val="20"/>
        <w:szCs w:val="20"/>
        <w:lang w:val="es-CL"/>
      </w:rPr>
    </w:pPr>
  </w:p>
  <w:p w:rsidR="00F02F84" w:rsidRDefault="00F02F84" w:rsidP="00672FD8">
    <w:pPr>
      <w:pStyle w:val="Encabezado"/>
      <w:tabs>
        <w:tab w:val="clear" w:pos="9026"/>
        <w:tab w:val="right" w:pos="9781"/>
      </w:tabs>
      <w:ind w:right="-517"/>
      <w:jc w:val="right"/>
      <w:rPr>
        <w:rFonts w:ascii="Book Antiqua" w:hAnsi="Book Antiqua"/>
        <w:color w:val="204A9F"/>
        <w:sz w:val="20"/>
        <w:szCs w:val="20"/>
        <w:lang w:val="es-CL"/>
      </w:rPr>
    </w:pPr>
  </w:p>
  <w:p w:rsidR="00F02F84" w:rsidRPr="00FE6D3E" w:rsidRDefault="00F02F84" w:rsidP="00672FD8">
    <w:pPr>
      <w:rPr>
        <w:sz w:val="20"/>
      </w:rPr>
    </w:pPr>
    <w:r w:rsidRPr="00FE6D3E">
      <w:rPr>
        <w:sz w:val="20"/>
      </w:rPr>
      <w:tab/>
    </w:r>
    <w:r w:rsidRPr="00FE6D3E">
      <w:rPr>
        <w:sz w:val="20"/>
      </w:rPr>
      <w:tab/>
    </w:r>
    <w:r w:rsidRPr="00FE6D3E">
      <w:rPr>
        <w:sz w:val="20"/>
      </w:rPr>
      <w:tab/>
    </w:r>
    <w:r w:rsidRPr="00FE6D3E">
      <w:rPr>
        <w:sz w:val="20"/>
      </w:rPr>
      <w:tab/>
    </w:r>
    <w:r w:rsidRPr="00FE6D3E">
      <w:rPr>
        <w:sz w:val="20"/>
      </w:rPr>
      <w:tab/>
      <w:t xml:space="preserve">                                                 </w:t>
    </w:r>
    <w:r w:rsidRPr="00FE6D3E">
      <w:rPr>
        <w:sz w:val="20"/>
      </w:rPr>
      <w:tab/>
    </w:r>
    <w:r w:rsidRPr="00FE6D3E">
      <w:rPr>
        <w:sz w:val="20"/>
      </w:rPr>
      <w:tab/>
      <w:t xml:space="preserve">                          </w:t>
    </w:r>
    <w:r w:rsidRPr="00FE6D3E">
      <w:rPr>
        <w:sz w:val="20"/>
      </w:rPr>
      <w:tab/>
    </w:r>
    <w:r w:rsidRPr="00FE6D3E">
      <w:rPr>
        <w:sz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85E"/>
    <w:rsid w:val="00005186"/>
    <w:rsid w:val="000151C5"/>
    <w:rsid w:val="00017849"/>
    <w:rsid w:val="0002298F"/>
    <w:rsid w:val="000326AF"/>
    <w:rsid w:val="00034E9D"/>
    <w:rsid w:val="000420B1"/>
    <w:rsid w:val="000422C9"/>
    <w:rsid w:val="000557DF"/>
    <w:rsid w:val="000640AD"/>
    <w:rsid w:val="00067BE5"/>
    <w:rsid w:val="000800EC"/>
    <w:rsid w:val="0008426C"/>
    <w:rsid w:val="00084BB3"/>
    <w:rsid w:val="00090CAF"/>
    <w:rsid w:val="00092619"/>
    <w:rsid w:val="000A145B"/>
    <w:rsid w:val="000A3D08"/>
    <w:rsid w:val="000C1F36"/>
    <w:rsid w:val="000D3942"/>
    <w:rsid w:val="000F0154"/>
    <w:rsid w:val="000F26FB"/>
    <w:rsid w:val="000F47ED"/>
    <w:rsid w:val="000F56BB"/>
    <w:rsid w:val="000F668E"/>
    <w:rsid w:val="000F7042"/>
    <w:rsid w:val="001068FC"/>
    <w:rsid w:val="00110A55"/>
    <w:rsid w:val="0014046C"/>
    <w:rsid w:val="00140B68"/>
    <w:rsid w:val="00144E56"/>
    <w:rsid w:val="00164443"/>
    <w:rsid w:val="001711EA"/>
    <w:rsid w:val="001863CD"/>
    <w:rsid w:val="001A33D2"/>
    <w:rsid w:val="001B1ACC"/>
    <w:rsid w:val="001B1E78"/>
    <w:rsid w:val="001B4413"/>
    <w:rsid w:val="001C260F"/>
    <w:rsid w:val="001D4925"/>
    <w:rsid w:val="001E3E5F"/>
    <w:rsid w:val="001E5E93"/>
    <w:rsid w:val="001F2603"/>
    <w:rsid w:val="002001E8"/>
    <w:rsid w:val="0020435E"/>
    <w:rsid w:val="00225532"/>
    <w:rsid w:val="002323FC"/>
    <w:rsid w:val="002505E6"/>
    <w:rsid w:val="002526F4"/>
    <w:rsid w:val="002548C3"/>
    <w:rsid w:val="00261067"/>
    <w:rsid w:val="0027058A"/>
    <w:rsid w:val="00283E14"/>
    <w:rsid w:val="0029264C"/>
    <w:rsid w:val="002C2EF3"/>
    <w:rsid w:val="002D10DF"/>
    <w:rsid w:val="002D2551"/>
    <w:rsid w:val="002D3417"/>
    <w:rsid w:val="002D56BA"/>
    <w:rsid w:val="002D6947"/>
    <w:rsid w:val="002F3887"/>
    <w:rsid w:val="00304137"/>
    <w:rsid w:val="00312F7C"/>
    <w:rsid w:val="003142AD"/>
    <w:rsid w:val="003154D0"/>
    <w:rsid w:val="00315D7C"/>
    <w:rsid w:val="003260A2"/>
    <w:rsid w:val="00340EFB"/>
    <w:rsid w:val="00346911"/>
    <w:rsid w:val="003608CF"/>
    <w:rsid w:val="0038140A"/>
    <w:rsid w:val="00395421"/>
    <w:rsid w:val="003A39AF"/>
    <w:rsid w:val="003A7C6C"/>
    <w:rsid w:val="003B12C2"/>
    <w:rsid w:val="003B7F7E"/>
    <w:rsid w:val="003C65D0"/>
    <w:rsid w:val="003D7E05"/>
    <w:rsid w:val="003E2168"/>
    <w:rsid w:val="003F36AD"/>
    <w:rsid w:val="003F4F86"/>
    <w:rsid w:val="00400D8A"/>
    <w:rsid w:val="004068D3"/>
    <w:rsid w:val="00407634"/>
    <w:rsid w:val="0043403F"/>
    <w:rsid w:val="00453015"/>
    <w:rsid w:val="00454CEC"/>
    <w:rsid w:val="00463C42"/>
    <w:rsid w:val="0046464D"/>
    <w:rsid w:val="00467808"/>
    <w:rsid w:val="00467DF1"/>
    <w:rsid w:val="004746B9"/>
    <w:rsid w:val="00474C24"/>
    <w:rsid w:val="004821E5"/>
    <w:rsid w:val="00482A3D"/>
    <w:rsid w:val="0048637B"/>
    <w:rsid w:val="0049028B"/>
    <w:rsid w:val="00492280"/>
    <w:rsid w:val="004A0097"/>
    <w:rsid w:val="004B0B53"/>
    <w:rsid w:val="004B2EEB"/>
    <w:rsid w:val="004B6D21"/>
    <w:rsid w:val="004C11E5"/>
    <w:rsid w:val="004E0C33"/>
    <w:rsid w:val="004E3998"/>
    <w:rsid w:val="0050515B"/>
    <w:rsid w:val="0051139F"/>
    <w:rsid w:val="00521310"/>
    <w:rsid w:val="00537750"/>
    <w:rsid w:val="00542609"/>
    <w:rsid w:val="0055278B"/>
    <w:rsid w:val="005543FD"/>
    <w:rsid w:val="0055508B"/>
    <w:rsid w:val="00563C95"/>
    <w:rsid w:val="00566B26"/>
    <w:rsid w:val="00570554"/>
    <w:rsid w:val="00575B78"/>
    <w:rsid w:val="005823F4"/>
    <w:rsid w:val="0058516A"/>
    <w:rsid w:val="00592634"/>
    <w:rsid w:val="00592654"/>
    <w:rsid w:val="005B7714"/>
    <w:rsid w:val="005C5D65"/>
    <w:rsid w:val="005D49A4"/>
    <w:rsid w:val="005D6B8B"/>
    <w:rsid w:val="005E5E0E"/>
    <w:rsid w:val="005F789D"/>
    <w:rsid w:val="005F7B80"/>
    <w:rsid w:val="0060354F"/>
    <w:rsid w:val="00603DAE"/>
    <w:rsid w:val="00622C58"/>
    <w:rsid w:val="00622E96"/>
    <w:rsid w:val="00632864"/>
    <w:rsid w:val="00637093"/>
    <w:rsid w:val="0064545A"/>
    <w:rsid w:val="00647431"/>
    <w:rsid w:val="00647DE5"/>
    <w:rsid w:val="006535E0"/>
    <w:rsid w:val="00655A43"/>
    <w:rsid w:val="00656452"/>
    <w:rsid w:val="006655DB"/>
    <w:rsid w:val="00672EA7"/>
    <w:rsid w:val="00672FD8"/>
    <w:rsid w:val="00675097"/>
    <w:rsid w:val="00676410"/>
    <w:rsid w:val="006831E0"/>
    <w:rsid w:val="00687D41"/>
    <w:rsid w:val="00690D02"/>
    <w:rsid w:val="006C5CF7"/>
    <w:rsid w:val="006C63A1"/>
    <w:rsid w:val="006D22F6"/>
    <w:rsid w:val="006E2E02"/>
    <w:rsid w:val="006F4DD0"/>
    <w:rsid w:val="00706206"/>
    <w:rsid w:val="00723A7E"/>
    <w:rsid w:val="00725E0D"/>
    <w:rsid w:val="00740447"/>
    <w:rsid w:val="00770102"/>
    <w:rsid w:val="007739EB"/>
    <w:rsid w:val="0078221E"/>
    <w:rsid w:val="0078540C"/>
    <w:rsid w:val="00793C9C"/>
    <w:rsid w:val="00796197"/>
    <w:rsid w:val="007A1124"/>
    <w:rsid w:val="007A234B"/>
    <w:rsid w:val="007B026B"/>
    <w:rsid w:val="007B14E6"/>
    <w:rsid w:val="007B1E87"/>
    <w:rsid w:val="007C7556"/>
    <w:rsid w:val="007E679B"/>
    <w:rsid w:val="007E79FD"/>
    <w:rsid w:val="007F10C2"/>
    <w:rsid w:val="007F3170"/>
    <w:rsid w:val="007F4DB5"/>
    <w:rsid w:val="007F55D9"/>
    <w:rsid w:val="008253AB"/>
    <w:rsid w:val="00832A49"/>
    <w:rsid w:val="00833320"/>
    <w:rsid w:val="00842AB5"/>
    <w:rsid w:val="008434BB"/>
    <w:rsid w:val="00844263"/>
    <w:rsid w:val="00844420"/>
    <w:rsid w:val="008466D9"/>
    <w:rsid w:val="008571D5"/>
    <w:rsid w:val="008575FB"/>
    <w:rsid w:val="008600A2"/>
    <w:rsid w:val="00865643"/>
    <w:rsid w:val="00885F3D"/>
    <w:rsid w:val="00894EB5"/>
    <w:rsid w:val="008C490F"/>
    <w:rsid w:val="008D565F"/>
    <w:rsid w:val="008E7CDE"/>
    <w:rsid w:val="008F19F3"/>
    <w:rsid w:val="00900916"/>
    <w:rsid w:val="009124AA"/>
    <w:rsid w:val="00913E89"/>
    <w:rsid w:val="009255E1"/>
    <w:rsid w:val="00927D88"/>
    <w:rsid w:val="009416D2"/>
    <w:rsid w:val="00946CBB"/>
    <w:rsid w:val="009572CA"/>
    <w:rsid w:val="0096396A"/>
    <w:rsid w:val="009655DF"/>
    <w:rsid w:val="00965867"/>
    <w:rsid w:val="00987033"/>
    <w:rsid w:val="009878FC"/>
    <w:rsid w:val="009922BD"/>
    <w:rsid w:val="009A1BD8"/>
    <w:rsid w:val="009A4323"/>
    <w:rsid w:val="009B0A72"/>
    <w:rsid w:val="009B2D0D"/>
    <w:rsid w:val="009B3E4D"/>
    <w:rsid w:val="009C075C"/>
    <w:rsid w:val="009F416B"/>
    <w:rsid w:val="009F61D2"/>
    <w:rsid w:val="00A031E7"/>
    <w:rsid w:val="00A046C5"/>
    <w:rsid w:val="00A109A0"/>
    <w:rsid w:val="00A125E4"/>
    <w:rsid w:val="00A14EBB"/>
    <w:rsid w:val="00A162FB"/>
    <w:rsid w:val="00A21334"/>
    <w:rsid w:val="00A33706"/>
    <w:rsid w:val="00A70296"/>
    <w:rsid w:val="00A713EE"/>
    <w:rsid w:val="00A73C84"/>
    <w:rsid w:val="00A7457C"/>
    <w:rsid w:val="00A85B5B"/>
    <w:rsid w:val="00A86C72"/>
    <w:rsid w:val="00A8799C"/>
    <w:rsid w:val="00AA3C19"/>
    <w:rsid w:val="00AA77F9"/>
    <w:rsid w:val="00AC6E09"/>
    <w:rsid w:val="00AE4645"/>
    <w:rsid w:val="00AE758F"/>
    <w:rsid w:val="00AF512E"/>
    <w:rsid w:val="00AF6750"/>
    <w:rsid w:val="00B15C8E"/>
    <w:rsid w:val="00B33161"/>
    <w:rsid w:val="00B366F7"/>
    <w:rsid w:val="00B5145F"/>
    <w:rsid w:val="00B534A3"/>
    <w:rsid w:val="00B6634B"/>
    <w:rsid w:val="00B6709C"/>
    <w:rsid w:val="00B71182"/>
    <w:rsid w:val="00B71EE8"/>
    <w:rsid w:val="00B81C66"/>
    <w:rsid w:val="00B87B0E"/>
    <w:rsid w:val="00B91FB9"/>
    <w:rsid w:val="00B95168"/>
    <w:rsid w:val="00BA0C58"/>
    <w:rsid w:val="00BA309A"/>
    <w:rsid w:val="00BA522B"/>
    <w:rsid w:val="00BB0ED7"/>
    <w:rsid w:val="00BC0E8F"/>
    <w:rsid w:val="00BD20FA"/>
    <w:rsid w:val="00BD3B44"/>
    <w:rsid w:val="00BD3B5A"/>
    <w:rsid w:val="00BD51DE"/>
    <w:rsid w:val="00BE032B"/>
    <w:rsid w:val="00C06DFE"/>
    <w:rsid w:val="00C07103"/>
    <w:rsid w:val="00C14003"/>
    <w:rsid w:val="00C31596"/>
    <w:rsid w:val="00C51573"/>
    <w:rsid w:val="00C567E2"/>
    <w:rsid w:val="00C56F1C"/>
    <w:rsid w:val="00C63CE5"/>
    <w:rsid w:val="00C65F6C"/>
    <w:rsid w:val="00C668CB"/>
    <w:rsid w:val="00C66A1B"/>
    <w:rsid w:val="00C76DF4"/>
    <w:rsid w:val="00CA57DE"/>
    <w:rsid w:val="00CB03CA"/>
    <w:rsid w:val="00CC1BF5"/>
    <w:rsid w:val="00CC6A84"/>
    <w:rsid w:val="00CD4BA0"/>
    <w:rsid w:val="00CE2518"/>
    <w:rsid w:val="00CE43D9"/>
    <w:rsid w:val="00CF0815"/>
    <w:rsid w:val="00CF3697"/>
    <w:rsid w:val="00D22DD2"/>
    <w:rsid w:val="00D26F6C"/>
    <w:rsid w:val="00D348CC"/>
    <w:rsid w:val="00D37167"/>
    <w:rsid w:val="00D42AB9"/>
    <w:rsid w:val="00D53E0D"/>
    <w:rsid w:val="00D54A90"/>
    <w:rsid w:val="00D54D6F"/>
    <w:rsid w:val="00D75770"/>
    <w:rsid w:val="00D75A85"/>
    <w:rsid w:val="00D93BCA"/>
    <w:rsid w:val="00D95602"/>
    <w:rsid w:val="00DA383F"/>
    <w:rsid w:val="00DB4E6C"/>
    <w:rsid w:val="00DC7D15"/>
    <w:rsid w:val="00DD3F78"/>
    <w:rsid w:val="00DE1CFC"/>
    <w:rsid w:val="00DE54CA"/>
    <w:rsid w:val="00DF3E35"/>
    <w:rsid w:val="00DF4B93"/>
    <w:rsid w:val="00E13A25"/>
    <w:rsid w:val="00E246CE"/>
    <w:rsid w:val="00E27E29"/>
    <w:rsid w:val="00E31016"/>
    <w:rsid w:val="00E3402F"/>
    <w:rsid w:val="00E36F55"/>
    <w:rsid w:val="00E534D5"/>
    <w:rsid w:val="00E6428E"/>
    <w:rsid w:val="00E66788"/>
    <w:rsid w:val="00E746F5"/>
    <w:rsid w:val="00E76887"/>
    <w:rsid w:val="00E90344"/>
    <w:rsid w:val="00E94E20"/>
    <w:rsid w:val="00EB2475"/>
    <w:rsid w:val="00EC65BA"/>
    <w:rsid w:val="00ED223D"/>
    <w:rsid w:val="00EE2BE5"/>
    <w:rsid w:val="00EE3D57"/>
    <w:rsid w:val="00EE4767"/>
    <w:rsid w:val="00EE5A23"/>
    <w:rsid w:val="00EF2FF8"/>
    <w:rsid w:val="00EF3D78"/>
    <w:rsid w:val="00F02F84"/>
    <w:rsid w:val="00F0635F"/>
    <w:rsid w:val="00F12449"/>
    <w:rsid w:val="00F16B96"/>
    <w:rsid w:val="00F27605"/>
    <w:rsid w:val="00F32D45"/>
    <w:rsid w:val="00F35229"/>
    <w:rsid w:val="00F5485E"/>
    <w:rsid w:val="00F723D9"/>
    <w:rsid w:val="00FA0F70"/>
    <w:rsid w:val="00FA3057"/>
    <w:rsid w:val="00FB57FA"/>
    <w:rsid w:val="00FC5380"/>
    <w:rsid w:val="00FC67CF"/>
    <w:rsid w:val="00FD726D"/>
    <w:rsid w:val="00FF0049"/>
    <w:rsid w:val="00FF4E4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3742">
      <w:bodyDiv w:val="1"/>
      <w:marLeft w:val="0"/>
      <w:marRight w:val="0"/>
      <w:marTop w:val="0"/>
      <w:marBottom w:val="0"/>
      <w:divBdr>
        <w:top w:val="none" w:sz="0" w:space="0" w:color="auto"/>
        <w:left w:val="none" w:sz="0" w:space="0" w:color="auto"/>
        <w:bottom w:val="none" w:sz="0" w:space="0" w:color="auto"/>
        <w:right w:val="none" w:sz="0" w:space="0" w:color="auto"/>
      </w:divBdr>
    </w:div>
    <w:div w:id="439684697">
      <w:bodyDiv w:val="1"/>
      <w:marLeft w:val="0"/>
      <w:marRight w:val="0"/>
      <w:marTop w:val="0"/>
      <w:marBottom w:val="0"/>
      <w:divBdr>
        <w:top w:val="none" w:sz="0" w:space="0" w:color="auto"/>
        <w:left w:val="none" w:sz="0" w:space="0" w:color="auto"/>
        <w:bottom w:val="none" w:sz="0" w:space="0" w:color="auto"/>
        <w:right w:val="none" w:sz="0" w:space="0" w:color="auto"/>
      </w:divBdr>
    </w:div>
    <w:div w:id="914172705">
      <w:bodyDiv w:val="1"/>
      <w:marLeft w:val="0"/>
      <w:marRight w:val="0"/>
      <w:marTop w:val="0"/>
      <w:marBottom w:val="0"/>
      <w:divBdr>
        <w:top w:val="none" w:sz="0" w:space="0" w:color="auto"/>
        <w:left w:val="none" w:sz="0" w:space="0" w:color="auto"/>
        <w:bottom w:val="none" w:sz="0" w:space="0" w:color="auto"/>
        <w:right w:val="none" w:sz="0" w:space="0" w:color="auto"/>
      </w:divBdr>
    </w:div>
    <w:div w:id="186470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5097A-33A1-4167-BD88-F26D301C7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2088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Fernando</cp:lastModifiedBy>
  <cp:revision>2</cp:revision>
  <cp:lastPrinted>2018-08-01T14:14:00Z</cp:lastPrinted>
  <dcterms:created xsi:type="dcterms:W3CDTF">2020-05-13T17:04:00Z</dcterms:created>
  <dcterms:modified xsi:type="dcterms:W3CDTF">2020-05-13T17:04:00Z</dcterms:modified>
</cp:coreProperties>
</file>